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CF3F6" w14:textId="77777777" w:rsidR="00CA73C4" w:rsidRPr="006E5514" w:rsidRDefault="00CA73C4" w:rsidP="00864238">
      <w:pPr>
        <w:shd w:val="clear" w:color="auto" w:fill="FFFFFF"/>
        <w:spacing w:after="0" w:line="240" w:lineRule="auto"/>
        <w:ind w:left="6372"/>
        <w:jc w:val="center"/>
        <w:textAlignment w:val="baseline"/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bookmarkStart w:id="0" w:name="_Hlk183531331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 xml:space="preserve">Премьер-Министру Республики Казахстан </w:t>
      </w:r>
      <w:proofErr w:type="spellStart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Бектенову</w:t>
      </w:r>
      <w:proofErr w:type="spellEnd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 xml:space="preserve"> О.А.</w:t>
      </w:r>
    </w:p>
    <w:p w14:paraId="1E2810B8" w14:textId="77777777" w:rsidR="00CA73C4" w:rsidRPr="006E5514" w:rsidRDefault="00CA73C4" w:rsidP="0086423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Cs/>
          <w:color w:val="000000"/>
          <w:spacing w:val="1"/>
          <w:sz w:val="28"/>
          <w:szCs w:val="28"/>
          <w:bdr w:val="none" w:sz="0" w:space="0" w:color="auto" w:frame="1"/>
        </w:rPr>
      </w:pPr>
    </w:p>
    <w:p w14:paraId="02161473" w14:textId="77777777" w:rsidR="00DE206F" w:rsidRPr="006E5514" w:rsidRDefault="00DE206F" w:rsidP="0086423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Cs/>
          <w:color w:val="000000"/>
          <w:spacing w:val="1"/>
          <w:sz w:val="28"/>
          <w:szCs w:val="28"/>
          <w:bdr w:val="none" w:sz="0" w:space="0" w:color="auto" w:frame="1"/>
        </w:rPr>
      </w:pPr>
    </w:p>
    <w:p w14:paraId="2AA7A8BF" w14:textId="77777777" w:rsidR="00DC03E2" w:rsidRPr="006E5514" w:rsidRDefault="002B436B" w:rsidP="00DC03E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Пояснительная записка</w:t>
      </w:r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br/>
        <w:t>к проекту постановления Правительства Республики Казахстан</w:t>
      </w:r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br/>
        <w:t>«</w:t>
      </w:r>
      <w:r w:rsidR="00DC03E2"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 xml:space="preserve">О внесении изменений в постановления </w:t>
      </w:r>
    </w:p>
    <w:p w14:paraId="7D01625A" w14:textId="77777777" w:rsidR="00DC03E2" w:rsidRPr="006E5514" w:rsidRDefault="00DC03E2" w:rsidP="00DC03E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 xml:space="preserve">Правительства Республики Казахстан от 5 ноября 2012 года № 1403 </w:t>
      </w:r>
    </w:p>
    <w:p w14:paraId="39271506" w14:textId="77777777" w:rsidR="00DC03E2" w:rsidRPr="006E5514" w:rsidRDefault="00DC03E2" w:rsidP="00DC03E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«Об утверждении кодекса корпоративного управления акционерного общества «Фонд национального благосостояния «</w:t>
      </w:r>
      <w:proofErr w:type="spellStart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Самрук-Қазына</w:t>
      </w:r>
      <w:proofErr w:type="spellEnd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 xml:space="preserve">» и </w:t>
      </w:r>
    </w:p>
    <w:p w14:paraId="0A9C8B95" w14:textId="602CBDEF" w:rsidR="00A42AB6" w:rsidRPr="006E5514" w:rsidRDefault="00DC03E2" w:rsidP="00DC03E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от 8 ноября 2012 года № 1418 «Об утверждении Устава акционерного общества «Фонд национального благосостояния «</w:t>
      </w:r>
      <w:proofErr w:type="spellStart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Самрук-Қазына</w:t>
      </w:r>
      <w:proofErr w:type="spellEnd"/>
      <w:r w:rsidRPr="006E5514">
        <w:rPr>
          <w:rFonts w:ascii="Times New Roman" w:hAnsi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»</w:t>
      </w:r>
    </w:p>
    <w:p w14:paraId="2F7F5CCE" w14:textId="77777777" w:rsidR="00DC03E2" w:rsidRPr="006E5514" w:rsidRDefault="00DC03E2" w:rsidP="00DC03E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14:paraId="3854F5B7" w14:textId="77777777" w:rsidR="00CA73C4" w:rsidRPr="006E5514" w:rsidRDefault="00CA73C4" w:rsidP="00864238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1. Наименование государственного органа-разработчика.</w:t>
      </w:r>
    </w:p>
    <w:p w14:paraId="323540A4" w14:textId="236AACC9" w:rsidR="00C03234" w:rsidRPr="006E5514" w:rsidRDefault="00CA73C4" w:rsidP="00DC03E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E551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DC03E2" w:rsidRPr="006E5514">
        <w:rPr>
          <w:rFonts w:ascii="Times New Roman" w:hAnsi="Times New Roman"/>
          <w:color w:val="000000"/>
          <w:sz w:val="28"/>
          <w:szCs w:val="28"/>
        </w:rPr>
        <w:t>национальной экономики</w:t>
      </w:r>
      <w:r w:rsidRPr="006E5514">
        <w:rPr>
          <w:rFonts w:ascii="Times New Roman" w:hAnsi="Times New Roman"/>
          <w:color w:val="000000"/>
          <w:sz w:val="28"/>
          <w:szCs w:val="28"/>
        </w:rPr>
        <w:t xml:space="preserve"> Республики Казахстан.</w:t>
      </w:r>
    </w:p>
    <w:p w14:paraId="3FFDB356" w14:textId="77777777" w:rsidR="00E10107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5E99623F" w14:textId="54023C27" w:rsidR="00E10107" w:rsidRPr="006E5514" w:rsidRDefault="00BE47A2" w:rsidP="00DC03E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514">
        <w:rPr>
          <w:rFonts w:ascii="Times New Roman" w:hAnsi="Times New Roman"/>
          <w:color w:val="000000"/>
          <w:sz w:val="28"/>
          <w:szCs w:val="28"/>
        </w:rPr>
        <w:tab/>
      </w:r>
      <w:r w:rsidR="00DC03E2" w:rsidRPr="006E5514">
        <w:rPr>
          <w:rFonts w:ascii="Times New Roman" w:hAnsi="Times New Roman"/>
          <w:color w:val="000000"/>
          <w:sz w:val="28"/>
          <w:szCs w:val="28"/>
        </w:rPr>
        <w:t>В целях приведения в соответствии с нормами Конституции Р</w:t>
      </w:r>
      <w:r w:rsidR="006E5514"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="00DC03E2" w:rsidRPr="006E5514">
        <w:rPr>
          <w:rFonts w:ascii="Times New Roman" w:hAnsi="Times New Roman"/>
          <w:color w:val="000000"/>
          <w:sz w:val="28"/>
          <w:szCs w:val="28"/>
        </w:rPr>
        <w:t>К</w:t>
      </w:r>
      <w:r w:rsidR="006E5514">
        <w:rPr>
          <w:rFonts w:ascii="Times New Roman" w:hAnsi="Times New Roman"/>
          <w:color w:val="000000"/>
          <w:sz w:val="28"/>
          <w:szCs w:val="28"/>
        </w:rPr>
        <w:t>азахстан</w:t>
      </w:r>
      <w:r w:rsidR="00DC03E2" w:rsidRPr="006E5514">
        <w:rPr>
          <w:rFonts w:ascii="Times New Roman" w:hAnsi="Times New Roman"/>
          <w:color w:val="000000"/>
          <w:sz w:val="28"/>
          <w:szCs w:val="28"/>
        </w:rPr>
        <w:t xml:space="preserve"> в новой редакции.</w:t>
      </w:r>
    </w:p>
    <w:p w14:paraId="3D5AF6B6" w14:textId="77777777" w:rsidR="00CA73C4" w:rsidRPr="006E5514" w:rsidRDefault="00CA73C4" w:rsidP="0086423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4B4B32F8" w14:textId="1FDE7E61" w:rsidR="00C03234" w:rsidRPr="006E5514" w:rsidRDefault="00D44F10" w:rsidP="00DC03E2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 xml:space="preserve">Реализация проекта не потребует финансовых средств из </w:t>
      </w:r>
      <w:r w:rsidR="00DC03E2" w:rsidRPr="006E5514">
        <w:rPr>
          <w:rFonts w:ascii="Times New Roman" w:hAnsi="Times New Roman"/>
          <w:color w:val="000000"/>
          <w:spacing w:val="1"/>
          <w:sz w:val="28"/>
          <w:szCs w:val="28"/>
        </w:rPr>
        <w:t>республиканского</w:t>
      </w: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 xml:space="preserve"> бюджета.</w:t>
      </w:r>
      <w:r w:rsidR="00CA73C4" w:rsidRPr="006E55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EEF3055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7837BF90" w14:textId="77777777" w:rsidR="00DC03E2" w:rsidRPr="006E5514" w:rsidRDefault="00DC03E2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E5514">
        <w:rPr>
          <w:rFonts w:ascii="Times New Roman" w:hAnsi="Times New Roman"/>
          <w:color w:val="000000"/>
          <w:sz w:val="28"/>
          <w:szCs w:val="28"/>
        </w:rPr>
        <w:t>Принятие проекта не повлечет отрицательных социально-экономических и (или) правовых последствий и не окажет влияние на обеспечение национальной безопасности.</w:t>
      </w:r>
    </w:p>
    <w:p w14:paraId="4642DFC2" w14:textId="26C54012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5. Конкретные цели и сроки ожидаемых результатов.</w:t>
      </w:r>
    </w:p>
    <w:p w14:paraId="1ABF5C46" w14:textId="6BBA1B08" w:rsidR="00FE3D16" w:rsidRPr="006E5514" w:rsidRDefault="00DC03E2" w:rsidP="006E5514">
      <w:pPr>
        <w:tabs>
          <w:tab w:val="left" w:pos="567"/>
          <w:tab w:val="left" w:pos="5880"/>
          <w:tab w:val="center" w:pos="683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E5514">
        <w:rPr>
          <w:rFonts w:ascii="Times New Roman" w:hAnsi="Times New Roman"/>
          <w:sz w:val="28"/>
          <w:szCs w:val="28"/>
        </w:rPr>
        <w:t>Основной целью принятия проекта является приведение норм некоторых решений Правительства Республики Казахстан с нормами Конституции Республики Казахстан.</w:t>
      </w:r>
    </w:p>
    <w:p w14:paraId="3A43B987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lastRenderedPageBreak/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03214F64" w14:textId="58DAF3F9" w:rsidR="00B37E7D" w:rsidRPr="006E5514" w:rsidRDefault="00B37E7D" w:rsidP="0086423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5514">
        <w:rPr>
          <w:rFonts w:ascii="Times New Roman" w:hAnsi="Times New Roman"/>
          <w:bCs/>
          <w:sz w:val="28"/>
          <w:szCs w:val="28"/>
        </w:rPr>
        <w:t xml:space="preserve">1. Постановление Правительства Республики Казахстан от 5 ноября </w:t>
      </w:r>
      <w:r w:rsidRPr="006E5514">
        <w:rPr>
          <w:rFonts w:ascii="Times New Roman" w:hAnsi="Times New Roman"/>
          <w:bCs/>
          <w:sz w:val="28"/>
          <w:szCs w:val="28"/>
        </w:rPr>
        <w:br/>
        <w:t xml:space="preserve">2012 года № 1403 «Об утверждении кодекса корпоративного управления акционерного общества «Фонд национального благосостояния </w:t>
      </w:r>
      <w:r w:rsidRPr="006E5514">
        <w:rPr>
          <w:rFonts w:ascii="Times New Roman" w:hAnsi="Times New Roman"/>
          <w:bCs/>
          <w:sz w:val="28"/>
          <w:szCs w:val="28"/>
        </w:rPr>
        <w:br/>
        <w:t>«</w:t>
      </w:r>
      <w:proofErr w:type="spellStart"/>
      <w:r w:rsidRPr="006E5514">
        <w:rPr>
          <w:rFonts w:ascii="Times New Roman" w:hAnsi="Times New Roman"/>
          <w:bCs/>
          <w:sz w:val="28"/>
          <w:szCs w:val="28"/>
        </w:rPr>
        <w:t>Самрук-Қазына</w:t>
      </w:r>
      <w:proofErr w:type="spellEnd"/>
      <w:r w:rsidRPr="006E5514">
        <w:rPr>
          <w:rFonts w:ascii="Times New Roman" w:hAnsi="Times New Roman"/>
          <w:bCs/>
          <w:sz w:val="28"/>
          <w:szCs w:val="28"/>
        </w:rPr>
        <w:t>»;</w:t>
      </w:r>
    </w:p>
    <w:p w14:paraId="6DE5DAF1" w14:textId="62CE738B" w:rsidR="00B37E7D" w:rsidRPr="006E5514" w:rsidRDefault="00B37E7D" w:rsidP="0086423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5514">
        <w:rPr>
          <w:rFonts w:ascii="Times New Roman" w:hAnsi="Times New Roman"/>
          <w:bCs/>
          <w:sz w:val="28"/>
          <w:szCs w:val="28"/>
        </w:rPr>
        <w:t xml:space="preserve">2. Постановление Правительства Республики Казахстан от 8 ноября </w:t>
      </w:r>
      <w:r w:rsidRPr="006E5514">
        <w:rPr>
          <w:rFonts w:ascii="Times New Roman" w:hAnsi="Times New Roman"/>
          <w:bCs/>
          <w:sz w:val="28"/>
          <w:szCs w:val="28"/>
        </w:rPr>
        <w:br/>
        <w:t xml:space="preserve">2012 года № 1418 «Об утверждении Устава акционерного общества </w:t>
      </w:r>
      <w:r w:rsidRPr="006E5514">
        <w:rPr>
          <w:rFonts w:ascii="Times New Roman" w:hAnsi="Times New Roman"/>
          <w:bCs/>
          <w:sz w:val="28"/>
          <w:szCs w:val="28"/>
        </w:rPr>
        <w:br/>
        <w:t>«Фонд национального благосостояния «</w:t>
      </w:r>
      <w:proofErr w:type="spellStart"/>
      <w:r w:rsidRPr="006E5514">
        <w:rPr>
          <w:rFonts w:ascii="Times New Roman" w:hAnsi="Times New Roman"/>
          <w:bCs/>
          <w:sz w:val="28"/>
          <w:szCs w:val="28"/>
        </w:rPr>
        <w:t>Самрук-Қазына</w:t>
      </w:r>
      <w:proofErr w:type="spellEnd"/>
      <w:r w:rsidRPr="006E5514">
        <w:rPr>
          <w:rFonts w:ascii="Times New Roman" w:hAnsi="Times New Roman"/>
          <w:bCs/>
          <w:sz w:val="28"/>
          <w:szCs w:val="28"/>
        </w:rPr>
        <w:t>».</w:t>
      </w:r>
    </w:p>
    <w:p w14:paraId="6B2C3996" w14:textId="4D710032" w:rsidR="00CA73C4" w:rsidRPr="006E5514" w:rsidRDefault="00CA73C4" w:rsidP="0086423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B766E20" w14:textId="45F65449" w:rsidR="00C03234" w:rsidRPr="006E5514" w:rsidRDefault="00CA73C4" w:rsidP="00B37E7D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>Не требуется.</w:t>
      </w:r>
    </w:p>
    <w:p w14:paraId="596B75C6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8. Информация о необходимости ратификации представленного проекта международного договора.</w:t>
      </w:r>
    </w:p>
    <w:p w14:paraId="2187694E" w14:textId="66F45D4D" w:rsidR="00C03234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>Не требуется.</w:t>
      </w:r>
    </w:p>
    <w:p w14:paraId="62DFA6EE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9. 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дсп</w:t>
      </w:r>
      <w:proofErr w:type="spellEnd"/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/22П-дсп.</w:t>
      </w:r>
    </w:p>
    <w:p w14:paraId="4D1AD03C" w14:textId="09FF5532" w:rsidR="00CA73C4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 w:rsidRPr="006E5514">
        <w:rPr>
          <w:rFonts w:ascii="Times New Roman" w:hAnsi="Times New Roman"/>
          <w:bCs/>
          <w:spacing w:val="1"/>
          <w:sz w:val="28"/>
          <w:szCs w:val="28"/>
        </w:rPr>
        <w:t>Разрешается.</w:t>
      </w:r>
    </w:p>
    <w:p w14:paraId="18B3592D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10. Информация о размещении проекта на </w:t>
      </w:r>
      <w:proofErr w:type="spellStart"/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интернет-ресурсе</w:t>
      </w:r>
      <w:proofErr w:type="spellEnd"/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государственного органа, а также интернет-портале открытых нормативных правовых актов (дата, количество байт).</w:t>
      </w:r>
    </w:p>
    <w:p w14:paraId="0CBB6DF6" w14:textId="103B56B6" w:rsidR="00C03234" w:rsidRPr="007A1DF9" w:rsidRDefault="0063301B" w:rsidP="004D10CD">
      <w:pPr>
        <w:widowControl w:val="0"/>
        <w:spacing w:after="0" w:line="240" w:lineRule="auto"/>
        <w:ind w:firstLine="709"/>
        <w:jc w:val="both"/>
        <w:rPr>
          <w:rStyle w:val="descr"/>
          <w:rFonts w:ascii="Times New Roman" w:hAnsi="Times New Roman"/>
          <w:sz w:val="28"/>
          <w:szCs w:val="28"/>
          <w:lang w:val="kk-KZ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>Не требуется</w:t>
      </w:r>
      <w:r w:rsidR="00CA73C4" w:rsidRPr="006E5514">
        <w:rPr>
          <w:rFonts w:ascii="Times New Roman" w:hAnsi="Times New Roman"/>
          <w:sz w:val="28"/>
          <w:szCs w:val="28"/>
        </w:rPr>
        <w:t xml:space="preserve"> размещен</w:t>
      </w:r>
      <w:r w:rsidR="003C3F84" w:rsidRPr="006E5514">
        <w:rPr>
          <w:rFonts w:ascii="Times New Roman" w:hAnsi="Times New Roman"/>
          <w:sz w:val="28"/>
          <w:szCs w:val="28"/>
        </w:rPr>
        <w:t>ие</w:t>
      </w:r>
      <w:r w:rsidR="00CA73C4" w:rsidRPr="006E5514">
        <w:rPr>
          <w:rFonts w:ascii="Times New Roman" w:hAnsi="Times New Roman"/>
          <w:sz w:val="28"/>
          <w:szCs w:val="28"/>
        </w:rPr>
        <w:t xml:space="preserve"> </w:t>
      </w:r>
      <w:r w:rsidRPr="006E5514">
        <w:rPr>
          <w:rFonts w:ascii="Times New Roman" w:hAnsi="Times New Roman"/>
          <w:sz w:val="28"/>
          <w:szCs w:val="28"/>
        </w:rPr>
        <w:t xml:space="preserve">Проекта </w:t>
      </w:r>
      <w:r w:rsidR="003C3F84" w:rsidRPr="006E5514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7A1DF9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3C3F84" w:rsidRPr="006E5514">
        <w:rPr>
          <w:rFonts w:ascii="Times New Roman" w:hAnsi="Times New Roman"/>
          <w:sz w:val="28"/>
          <w:szCs w:val="28"/>
        </w:rPr>
        <w:t xml:space="preserve"> </w:t>
      </w:r>
      <w:r w:rsidR="002B2A4D">
        <w:rPr>
          <w:rFonts w:ascii="Times New Roman" w:hAnsi="Times New Roman"/>
          <w:sz w:val="28"/>
          <w:szCs w:val="28"/>
          <w:lang w:val="kk-KZ"/>
        </w:rPr>
        <w:t>Министерства национальной экономики Республики К</w:t>
      </w:r>
      <w:r w:rsidR="007A1DF9">
        <w:rPr>
          <w:rFonts w:ascii="Times New Roman" w:hAnsi="Times New Roman"/>
          <w:sz w:val="28"/>
          <w:szCs w:val="28"/>
          <w:lang w:val="kk-KZ"/>
        </w:rPr>
        <w:t xml:space="preserve">азахстан и </w:t>
      </w:r>
      <w:r w:rsidR="007A1DF9" w:rsidRPr="006E5514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7A1DF9" w:rsidRPr="006E5514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7A1DF9" w:rsidRPr="006E5514">
        <w:rPr>
          <w:rFonts w:ascii="Times New Roman" w:hAnsi="Times New Roman"/>
          <w:sz w:val="28"/>
          <w:szCs w:val="28"/>
        </w:rPr>
        <w:t xml:space="preserve"> открытых нормативных правовых актов</w:t>
      </w:r>
      <w:r w:rsidR="007A1DF9">
        <w:rPr>
          <w:rFonts w:ascii="Times New Roman" w:hAnsi="Times New Roman"/>
          <w:sz w:val="28"/>
          <w:szCs w:val="28"/>
          <w:lang w:val="kk-KZ"/>
        </w:rPr>
        <w:t>.</w:t>
      </w:r>
      <w:bookmarkStart w:id="1" w:name="_GoBack"/>
      <w:bookmarkEnd w:id="1"/>
    </w:p>
    <w:p w14:paraId="0D7622A7" w14:textId="4CB45379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11. Информация о размещении пресс-релиза к проекту постановления, имеющему социальное значение, на </w:t>
      </w:r>
      <w:proofErr w:type="spellStart"/>
      <w:r w:rsidR="002C5976"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и</w:t>
      </w:r>
      <w:r w:rsidR="00D34B16"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нтернет-ресурсах</w:t>
      </w:r>
      <w:proofErr w:type="spellEnd"/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уполномоченных государственных органов.</w:t>
      </w:r>
    </w:p>
    <w:p w14:paraId="3A4029F7" w14:textId="38D35A0B" w:rsidR="00C03234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>Не требуется.</w:t>
      </w:r>
    </w:p>
    <w:p w14:paraId="4A96B95A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7728916" w14:textId="77777777" w:rsidR="004D10CD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>Соответствует.</w:t>
      </w:r>
    </w:p>
    <w:p w14:paraId="33CC8F83" w14:textId="7F35A11B" w:rsidR="00CA73C4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lastRenderedPageBreak/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29EB28AE" w14:textId="346CC11F" w:rsidR="00C03234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>Не требуется.</w:t>
      </w:r>
    </w:p>
    <w:p w14:paraId="3D845581" w14:textId="77777777" w:rsidR="00CA73C4" w:rsidRPr="006E5514" w:rsidRDefault="00CA73C4" w:rsidP="008642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b/>
          <w:color w:val="000000"/>
          <w:spacing w:val="1"/>
          <w:sz w:val="28"/>
          <w:szCs w:val="28"/>
        </w:rPr>
        <w:t>14.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2925E91D" w14:textId="7A773683" w:rsidR="00C03234" w:rsidRPr="006E5514" w:rsidRDefault="00CA73C4" w:rsidP="004D10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E5514">
        <w:rPr>
          <w:rFonts w:ascii="Times New Roman" w:hAnsi="Times New Roman"/>
          <w:color w:val="000000"/>
          <w:spacing w:val="1"/>
          <w:sz w:val="28"/>
          <w:szCs w:val="28"/>
        </w:rPr>
        <w:t xml:space="preserve">Не требуется. </w:t>
      </w:r>
    </w:p>
    <w:p w14:paraId="2E6CC77E" w14:textId="77777777" w:rsidR="00CA73C4" w:rsidRPr="006E5514" w:rsidRDefault="00CA73C4" w:rsidP="008642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1E2DEAF7" w14:textId="77777777" w:rsidR="00CA73C4" w:rsidRPr="006E5514" w:rsidRDefault="00CA73C4" w:rsidP="008642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6E5514">
        <w:rPr>
          <w:rFonts w:ascii="Times New Roman" w:hAnsi="Times New Roman"/>
          <w:color w:val="000000"/>
          <w:sz w:val="28"/>
          <w:szCs w:val="28"/>
        </w:rPr>
        <w:t>Не требуется.</w:t>
      </w:r>
    </w:p>
    <w:p w14:paraId="629BD66D" w14:textId="77777777" w:rsidR="00CA73C4" w:rsidRPr="006E5514" w:rsidRDefault="00CA73C4" w:rsidP="00CA73C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14:paraId="0F7E057E" w14:textId="77777777" w:rsidR="00CA73C4" w:rsidRPr="006E5514" w:rsidRDefault="00CA73C4" w:rsidP="001023ED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bookmarkEnd w:id="0"/>
    <w:p w14:paraId="17132B55" w14:textId="6ED251EC" w:rsidR="001023ED" w:rsidRPr="006E5514" w:rsidRDefault="004D10CD" w:rsidP="001023ED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Заместитель Премьер-Министра – </w:t>
      </w:r>
    </w:p>
    <w:p w14:paraId="4B9D3D62" w14:textId="11AFAD99" w:rsidR="004D10CD" w:rsidRPr="006E5514" w:rsidRDefault="004D10CD" w:rsidP="001023ED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>Министр национальной экономики</w:t>
      </w:r>
    </w:p>
    <w:p w14:paraId="2E940B1E" w14:textId="4BF8373E" w:rsidR="00F16714" w:rsidRPr="006E5514" w:rsidRDefault="004D10CD" w:rsidP="001023ED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</w:t>
      </w:r>
      <w:r w:rsidR="001023ED" w:rsidRPr="006E5514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Республики Казахстан </w:t>
      </w:r>
      <w:r w:rsidR="001023ED" w:rsidRPr="006E551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1023ED" w:rsidRPr="006E551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1023ED" w:rsidRPr="006E551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</w:t>
      </w:r>
      <w:r w:rsidR="001023ED" w:rsidRPr="006E551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E5514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 xml:space="preserve">С. </w:t>
      </w:r>
      <w:proofErr w:type="spellStart"/>
      <w:r w:rsidRPr="006E5514">
        <w:rPr>
          <w:rFonts w:ascii="Times New Roman" w:hAnsi="Times New Roman"/>
          <w:b/>
          <w:bCs/>
          <w:color w:val="000000"/>
          <w:sz w:val="28"/>
          <w:szCs w:val="28"/>
        </w:rPr>
        <w:t>Жумангарин</w:t>
      </w:r>
      <w:proofErr w:type="spellEnd"/>
    </w:p>
    <w:p w14:paraId="14A2D933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4E49FD3D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12C3C3F9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2B2D9555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73589B01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7F1E74FE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67D55B46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5D65263D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15477EDC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41D2A100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p w14:paraId="27A12CE1" w14:textId="77777777" w:rsidR="00F16714" w:rsidRPr="006E5514" w:rsidRDefault="00F16714">
      <w:pPr>
        <w:rPr>
          <w:rFonts w:ascii="Times New Roman" w:hAnsi="Times New Roman"/>
          <w:i/>
          <w:sz w:val="24"/>
          <w:szCs w:val="24"/>
        </w:rPr>
      </w:pPr>
    </w:p>
    <w:sectPr w:rsidR="00F16714" w:rsidRPr="006E5514" w:rsidSect="006E5514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709FF" w14:textId="77777777" w:rsidR="007A358F" w:rsidRDefault="007A358F" w:rsidP="006E5514">
      <w:pPr>
        <w:spacing w:after="0" w:line="240" w:lineRule="auto"/>
      </w:pPr>
      <w:r>
        <w:separator/>
      </w:r>
    </w:p>
  </w:endnote>
  <w:endnote w:type="continuationSeparator" w:id="0">
    <w:p w14:paraId="75427478" w14:textId="77777777" w:rsidR="007A358F" w:rsidRDefault="007A358F" w:rsidP="006E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8175C" w14:textId="77777777" w:rsidR="007A358F" w:rsidRDefault="007A358F" w:rsidP="006E5514">
      <w:pPr>
        <w:spacing w:after="0" w:line="240" w:lineRule="auto"/>
      </w:pPr>
      <w:r>
        <w:separator/>
      </w:r>
    </w:p>
  </w:footnote>
  <w:footnote w:type="continuationSeparator" w:id="0">
    <w:p w14:paraId="2F989756" w14:textId="77777777" w:rsidR="007A358F" w:rsidRDefault="007A358F" w:rsidP="006E5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4126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362F4785" w14:textId="61E009E0" w:rsidR="006E5514" w:rsidRPr="006E5514" w:rsidRDefault="006E5514" w:rsidP="006E5514">
        <w:pPr>
          <w:pStyle w:val="a9"/>
          <w:jc w:val="center"/>
          <w:rPr>
            <w:rFonts w:ascii="Times New Roman" w:hAnsi="Times New Roman"/>
            <w:sz w:val="28"/>
          </w:rPr>
        </w:pPr>
        <w:r w:rsidRPr="006E5514">
          <w:rPr>
            <w:rFonts w:ascii="Times New Roman" w:hAnsi="Times New Roman"/>
            <w:sz w:val="28"/>
          </w:rPr>
          <w:fldChar w:fldCharType="begin"/>
        </w:r>
        <w:r w:rsidRPr="006E5514">
          <w:rPr>
            <w:rFonts w:ascii="Times New Roman" w:hAnsi="Times New Roman"/>
            <w:sz w:val="28"/>
          </w:rPr>
          <w:instrText>PAGE   \* MERGEFORMAT</w:instrText>
        </w:r>
        <w:r w:rsidRPr="006E5514">
          <w:rPr>
            <w:rFonts w:ascii="Times New Roman" w:hAnsi="Times New Roman"/>
            <w:sz w:val="28"/>
          </w:rPr>
          <w:fldChar w:fldCharType="separate"/>
        </w:r>
        <w:r w:rsidR="007A1DF9">
          <w:rPr>
            <w:rFonts w:ascii="Times New Roman" w:hAnsi="Times New Roman"/>
            <w:noProof/>
            <w:sz w:val="28"/>
          </w:rPr>
          <w:t>3</w:t>
        </w:r>
        <w:r w:rsidRPr="006E5514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97E58"/>
    <w:multiLevelType w:val="hybridMultilevel"/>
    <w:tmpl w:val="0C520BEC"/>
    <w:lvl w:ilvl="0" w:tplc="A622DD1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1">
      <w:start w:val="1"/>
      <w:numFmt w:val="decimal"/>
      <w:lvlText w:val="%3)"/>
      <w:lvlJc w:val="left"/>
      <w:pPr>
        <w:ind w:left="889" w:hanging="180"/>
      </w:pPr>
    </w:lvl>
    <w:lvl w:ilvl="3" w:tplc="C1D00382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  <w:rPr>
        <w:rFonts w:hint="default"/>
        <w:b w:val="0"/>
        <w:color w:val="auto"/>
      </w:rPr>
    </w:lvl>
    <w:lvl w:ilvl="4" w:tplc="F00C886E">
      <w:start w:val="98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b w:val="0"/>
        <w:color w:val="auto"/>
      </w:rPr>
    </w:lvl>
    <w:lvl w:ilvl="5" w:tplc="F9F27814">
      <w:start w:val="1"/>
      <w:numFmt w:val="decimal"/>
      <w:lvlText w:val="%6)"/>
      <w:lvlJc w:val="left"/>
      <w:pPr>
        <w:tabs>
          <w:tab w:val="num" w:pos="5220"/>
        </w:tabs>
        <w:ind w:left="5220" w:hanging="360"/>
      </w:pPr>
      <w:rPr>
        <w:rFonts w:hint="default"/>
        <w:b w:val="0"/>
        <w:color w:val="auto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67"/>
    <w:rsid w:val="000B123A"/>
    <w:rsid w:val="000B5CF0"/>
    <w:rsid w:val="001023ED"/>
    <w:rsid w:val="00136AB3"/>
    <w:rsid w:val="002B2A4D"/>
    <w:rsid w:val="002B436B"/>
    <w:rsid w:val="002C5976"/>
    <w:rsid w:val="002E4F4E"/>
    <w:rsid w:val="002E6689"/>
    <w:rsid w:val="002F1182"/>
    <w:rsid w:val="00351744"/>
    <w:rsid w:val="00395798"/>
    <w:rsid w:val="003C3F84"/>
    <w:rsid w:val="003E6F39"/>
    <w:rsid w:val="00440A5A"/>
    <w:rsid w:val="004D10CD"/>
    <w:rsid w:val="005170E2"/>
    <w:rsid w:val="00542901"/>
    <w:rsid w:val="00562258"/>
    <w:rsid w:val="00567133"/>
    <w:rsid w:val="005709EE"/>
    <w:rsid w:val="00574B67"/>
    <w:rsid w:val="005C44E5"/>
    <w:rsid w:val="005D7933"/>
    <w:rsid w:val="0063301B"/>
    <w:rsid w:val="006E34C0"/>
    <w:rsid w:val="006E5514"/>
    <w:rsid w:val="00703D82"/>
    <w:rsid w:val="0071571C"/>
    <w:rsid w:val="00770B54"/>
    <w:rsid w:val="007A1DF9"/>
    <w:rsid w:val="007A358F"/>
    <w:rsid w:val="00864238"/>
    <w:rsid w:val="009048ED"/>
    <w:rsid w:val="00911F49"/>
    <w:rsid w:val="009A489E"/>
    <w:rsid w:val="00A164EF"/>
    <w:rsid w:val="00A35C2D"/>
    <w:rsid w:val="00A42AB6"/>
    <w:rsid w:val="00A567AA"/>
    <w:rsid w:val="00B37E7D"/>
    <w:rsid w:val="00B42E78"/>
    <w:rsid w:val="00BC4FC9"/>
    <w:rsid w:val="00BE1E38"/>
    <w:rsid w:val="00BE47A2"/>
    <w:rsid w:val="00C03234"/>
    <w:rsid w:val="00C34A99"/>
    <w:rsid w:val="00C56EE4"/>
    <w:rsid w:val="00CA737C"/>
    <w:rsid w:val="00CA73C4"/>
    <w:rsid w:val="00CD35A5"/>
    <w:rsid w:val="00D34B16"/>
    <w:rsid w:val="00D44F10"/>
    <w:rsid w:val="00DA282C"/>
    <w:rsid w:val="00DC03E2"/>
    <w:rsid w:val="00DC6BD9"/>
    <w:rsid w:val="00DE206F"/>
    <w:rsid w:val="00E07418"/>
    <w:rsid w:val="00E10107"/>
    <w:rsid w:val="00E16C47"/>
    <w:rsid w:val="00F16714"/>
    <w:rsid w:val="00F43A2D"/>
    <w:rsid w:val="00FC5275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1EB88"/>
  <w15:chartTrackingRefBased/>
  <w15:docId w15:val="{0C42459D-C681-49B0-BD8D-739ED9AF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3C4"/>
    <w:pPr>
      <w:ind w:left="720"/>
      <w:contextualSpacing/>
    </w:pPr>
  </w:style>
  <w:style w:type="character" w:customStyle="1" w:styleId="descr">
    <w:name w:val="descr"/>
    <w:rsid w:val="00CA73C4"/>
  </w:style>
  <w:style w:type="paragraph" w:styleId="a4">
    <w:name w:val="Normal (Web)"/>
    <w:basedOn w:val="a"/>
    <w:uiPriority w:val="99"/>
    <w:unhideWhenUsed/>
    <w:rsid w:val="00C56E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4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F4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E10107"/>
    <w:pPr>
      <w:spacing w:after="0" w:line="240" w:lineRule="auto"/>
    </w:pPr>
  </w:style>
  <w:style w:type="paragraph" w:styleId="a8">
    <w:name w:val="Revision"/>
    <w:hidden/>
    <w:uiPriority w:val="99"/>
    <w:semiHidden/>
    <w:rsid w:val="00A42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6E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5514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E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551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Лашин Сарбасова</dc:creator>
  <cp:keywords/>
  <dc:description/>
  <cp:lastModifiedBy>Айару Булатова</cp:lastModifiedBy>
  <cp:revision>4</cp:revision>
  <cp:lastPrinted>2025-10-08T13:09:00Z</cp:lastPrinted>
  <dcterms:created xsi:type="dcterms:W3CDTF">2026-04-13T05:16:00Z</dcterms:created>
  <dcterms:modified xsi:type="dcterms:W3CDTF">2026-04-23T05:17:00Z</dcterms:modified>
</cp:coreProperties>
</file>